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C1D" w:rsidRDefault="00C61C1D" w:rsidP="00312D2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20:57:04</w:t>
        </w:r>
      </w:smartTag>
      <w:r>
        <w:rPr>
          <w:rFonts w:ascii="Times New Roman" w:hAnsi="Times New Roman"/>
          <w:b/>
          <w:sz w:val="24"/>
        </w:rPr>
        <w:t>:02.  Educational programs.</w:t>
      </w:r>
      <w:r>
        <w:rPr>
          <w:rFonts w:ascii="Times New Roman" w:hAnsi="Times New Roman"/>
          <w:sz w:val="24"/>
        </w:rPr>
        <w:t xml:space="preserve"> The continuing education as required by § </w:t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sz w:val="24"/>
          </w:rPr>
          <w:t>20:57:04:01</w:t>
        </w:r>
      </w:smartTag>
      <w:r>
        <w:rPr>
          <w:rFonts w:ascii="Times New Roman" w:hAnsi="Times New Roman"/>
          <w:sz w:val="24"/>
        </w:rPr>
        <w:t xml:space="preserve"> may be earned by attendance at an educational program related to the practice of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medicine sponsored or approved by the board.</w:t>
      </w:r>
    </w:p>
    <w:p w:rsidR="00C61C1D" w:rsidRDefault="00C61C1D" w:rsidP="00312D2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61C1D" w:rsidRDefault="00C61C1D" w:rsidP="00312D2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</w:t>
      </w:r>
      <w:smartTag w:uri="urn:schemas-microsoft-com:office:smarttags" w:element="date">
        <w:smartTagPr>
          <w:attr w:name="Year" w:val="1980"/>
          <w:attr w:name="Day" w:val="18"/>
          <w:attr w:name="Month" w:val="8"/>
        </w:smartTagPr>
        <w:r>
          <w:rPr>
            <w:rFonts w:ascii="Times New Roman" w:hAnsi="Times New Roman"/>
            <w:sz w:val="24"/>
          </w:rPr>
          <w:t>August 18, 1980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C61C1D" w:rsidRDefault="00C61C1D" w:rsidP="00312D2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36-12-19.1.</w:t>
      </w:r>
    </w:p>
    <w:p w:rsidR="00C61C1D" w:rsidRDefault="00C61C1D" w:rsidP="00312D2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36-12-19.1, 36-12-19.2.</w:t>
      </w:r>
    </w:p>
    <w:p w:rsidR="00C61C1D" w:rsidRDefault="00C61C1D" w:rsidP="00312D2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61C1D" w:rsidSect="00C61C1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12D20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1C1D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2D20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2004-07-07T18:55:00Z</dcterms:created>
  <dcterms:modified xsi:type="dcterms:W3CDTF">2004-07-07T18:55:00Z</dcterms:modified>
</cp:coreProperties>
</file>