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20:67:02:01.  Application and fee.</w:t>
      </w:r>
      <w:r>
        <w:rPr>
          <w:rFonts w:ascii="Times New Roman" w:hAnsi="Times New Roman"/>
          <w:sz w:val="24"/>
        </w:rPr>
        <w:t xml:space="preserve"> A wholesale</w:t>
      </w:r>
      <w:r>
        <w:rPr>
          <w:rFonts w:ascii="Times New Roman" w:hAnsi="Times New Roman"/>
          <w:sz w:val="24"/>
          <w:lang w:val="en-US" w:bidi="en-US" w:eastAsia="en-US"/>
        </w:rPr>
        <w:t xml:space="preserve"> or other</w:t>
      </w:r>
      <w:r>
        <w:rPr>
          <w:rFonts w:ascii="Times New Roman" w:hAnsi="Times New Roman"/>
          <w:sz w:val="24"/>
        </w:rPr>
        <w:t xml:space="preserve"> distributor must apply each year to the board,</w:t>
      </w:r>
      <w:r>
        <w:rPr>
          <w:rFonts w:ascii="Times New Roman" w:hAnsi="Times New Roman"/>
          <w:sz w:val="24"/>
          <w:lang w:val="en-US" w:bidi="en-US" w:eastAsia="en-US"/>
        </w:rPr>
        <w:t xml:space="preserve"> electronically or</w:t>
      </w:r>
      <w:r>
        <w:rPr>
          <w:rFonts w:ascii="Times New Roman" w:hAnsi="Times New Roman"/>
          <w:sz w:val="24"/>
        </w:rPr>
        <w:t xml:space="preserve"> on a form supplied by the </w:t>
      </w:r>
      <w:r>
        <w:rPr>
          <w:rFonts w:ascii="Times New Roman" w:hAnsi="Times New Roman"/>
          <w:sz w:val="24"/>
        </w:rPr>
        <w:t xml:space="preserve">board, for a license to engage in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  <w:lang w:val="en-US" w:bidi="en-US" w:eastAsia="en-US"/>
        </w:rPr>
        <w:t xml:space="preserve">he </w:t>
      </w:r>
      <w:r>
        <w:rPr>
          <w:rFonts w:ascii="Times New Roman" w:hAnsi="Times New Roman"/>
          <w:sz w:val="24"/>
        </w:rPr>
        <w:t xml:space="preserve">distribution of prescription drugs. Each application </w:t>
      </w:r>
      <w:r>
        <w:rPr>
          <w:rFonts w:ascii="Times New Roman" w:hAnsi="Times New Roman"/>
          <w:sz w:val="24"/>
          <w:lang w:val="en-US" w:bidi="en-US" w:eastAsia="en-US"/>
        </w:rPr>
        <w:t>must</w:t>
      </w:r>
      <w:r>
        <w:rPr>
          <w:rFonts w:ascii="Times New Roman" w:hAnsi="Times New Roman"/>
          <w:sz w:val="24"/>
        </w:rPr>
        <w:t xml:space="preserve"> be accompanied by a license fee of </w:t>
      </w:r>
      <w:r>
        <w:rPr>
          <w:rFonts w:ascii="Times New Roman" w:hAnsi="Times New Roman"/>
          <w:sz w:val="24"/>
          <w:lang w:val="en-US" w:bidi="en-US" w:eastAsia="en-US"/>
        </w:rPr>
        <w:t>five hundred dollars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18 SDR 95, effective November 25, 1991; 24 SDR 160, effective May 26, 1998; 45 SDR 86, effective December 24, 2018</w:t>
      </w:r>
      <w:r>
        <w:rPr>
          <w:rFonts w:ascii="Times New Roman" w:hAnsi="Times New Roman"/>
          <w:sz w:val="24"/>
          <w:lang w:val="en-US" w:bidi="en-US" w:eastAsia="en-US"/>
        </w:rPr>
        <w:t>; 52 SDR 27, effective September</w:t>
      </w:r>
      <w:r>
        <w:rPr>
          <w:rFonts w:ascii="Times New Roman" w:hAnsi="Times New Roman"/>
          <w:sz w:val="24"/>
          <w:lang w:val="en-US" w:bidi="en-US" w:eastAsia="en-US"/>
        </w:rPr>
        <w:t xml:space="preserve"> 15, 2025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36-11A-14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36-11A-7, 36-11A-8</w:t>
      </w:r>
      <w:r>
        <w:rPr>
          <w:rFonts w:ascii="Times New Roman" w:hAnsi="Times New Roman"/>
          <w:sz w:val="24"/>
          <w:lang w:val="en-US" w:bidi="en-US" w:eastAsia="en-US"/>
        </w:rPr>
        <w:t xml:space="preserve">, SL 2025, ch 154, </w:t>
      </w:r>
      <w:r>
        <w:rPr>
          <w:rFonts w:ascii="Times" w:hAnsi="Times"/>
          <w:sz w:val="24"/>
          <w:lang w:val="en-US" w:bidi="en-US" w:eastAsia="en-US"/>
        </w:rPr>
        <w:t>§</w:t>
      </w:r>
      <w:r>
        <w:rPr>
          <w:rFonts w:ascii="Times" w:hAnsi="Times"/>
          <w:sz w:val="24"/>
          <w:lang w:val="en-US" w:bidi="en-US" w:eastAsia="en-US"/>
        </w:rPr>
        <w:t> 46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2004-07-14T17:05:00Z</dcterms:created>
  <cp:lastModifiedBy>Kelly Thompson</cp:lastModifiedBy>
  <dcterms:modified xsi:type="dcterms:W3CDTF">2025-09-11T15:35:32Z</dcterms:modified>
  <cp:revision>5</cp:revision>
</cp:coreProperties>
</file>