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060F" w:rsidRDefault="0016060F" w:rsidP="00DA38D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w:t>
      </w:r>
      <w:smartTag w:uri="urn:schemas-microsoft-com:office:smarttags" w:element="time">
        <w:smartTagPr>
          <w:attr w:name="Minute" w:val="3"/>
          <w:attr w:name="Hour" w:val="15"/>
        </w:smartTagPr>
        <w:r>
          <w:rPr>
            <w:rFonts w:ascii="Times New Roman" w:hAnsi="Times New Roman"/>
            <w:b/>
            <w:sz w:val="24"/>
          </w:rPr>
          <w:t>15:03</w:t>
        </w:r>
      </w:smartTag>
      <w:r>
        <w:rPr>
          <w:rFonts w:ascii="Times New Roman" w:hAnsi="Times New Roman"/>
          <w:b/>
          <w:sz w:val="24"/>
        </w:rPr>
        <w:t>:04.  Drawing requirements for underground storage.</w:t>
      </w:r>
      <w:r>
        <w:rPr>
          <w:rFonts w:ascii="Times New Roman" w:hAnsi="Times New Roman"/>
          <w:sz w:val="24"/>
        </w:rPr>
        <w:t xml:space="preserve"> For underground systems, the drawings shall show the location and capacity of each tank, and the class of liquid to be stored in the tanks, together with the clearances and requirements and the location of fill, gauge, and vent pipes and other openings.</w:t>
      </w:r>
    </w:p>
    <w:p w:rsidR="0016060F" w:rsidRDefault="0016060F" w:rsidP="00DA38D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6060F" w:rsidRDefault="0016060F" w:rsidP="00DA38D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61:</w:t>
      </w:r>
      <w:smartTag w:uri="urn:schemas-microsoft-com:office:smarttags" w:element="time">
        <w:smartTagPr>
          <w:attr w:name="Minute" w:val="3"/>
          <w:attr w:name="Hour" w:val="10"/>
        </w:smartTagPr>
        <w:r>
          <w:rPr>
            <w:rFonts w:ascii="Times New Roman" w:hAnsi="Times New Roman"/>
            <w:sz w:val="24"/>
          </w:rPr>
          <w:t>10:03:04</w:t>
        </w:r>
      </w:smartTag>
      <w:r>
        <w:rPr>
          <w:rFonts w:ascii="Times New Roman" w:hAnsi="Times New Roman"/>
          <w:sz w:val="24"/>
        </w:rPr>
        <w:t xml:space="preserve">, 8 SDR 87, 8 SDR 134, effective </w:t>
      </w:r>
      <w:smartTag w:uri="urn:schemas-microsoft-com:office:smarttags" w:element="date">
        <w:smartTagPr>
          <w:attr w:name="Year" w:val="1982"/>
          <w:attr w:name="Day" w:val="1"/>
          <w:attr w:name="Month" w:val="7"/>
        </w:smartTagPr>
        <w:r>
          <w:rPr>
            <w:rFonts w:ascii="Times New Roman" w:hAnsi="Times New Roman"/>
            <w:sz w:val="24"/>
          </w:rPr>
          <w:t>July 1, 1982</w:t>
        </w:r>
      </w:smartTag>
      <w:r>
        <w:rPr>
          <w:rFonts w:ascii="Times New Roman" w:hAnsi="Times New Roman"/>
          <w:sz w:val="24"/>
        </w:rPr>
        <w:t xml:space="preserve">;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 xml:space="preserve">; 23 SDR 32, effective </w:t>
      </w:r>
      <w:smartTag w:uri="urn:schemas-microsoft-com:office:smarttags" w:element="date">
        <w:smartTagPr>
          <w:attr w:name="Year" w:val="1996"/>
          <w:attr w:name="Day" w:val="11"/>
          <w:attr w:name="Month" w:val="9"/>
        </w:smartTagPr>
        <w:r>
          <w:rPr>
            <w:rFonts w:ascii="Times New Roman" w:hAnsi="Times New Roman"/>
            <w:sz w:val="24"/>
          </w:rPr>
          <w:t>September 11, 1996</w:t>
        </w:r>
      </w:smartTag>
      <w:r>
        <w:rPr>
          <w:rFonts w:ascii="Times New Roman" w:hAnsi="Times New Roman"/>
          <w:sz w:val="24"/>
        </w:rPr>
        <w:t>.</w:t>
      </w:r>
    </w:p>
    <w:p w:rsidR="0016060F" w:rsidRDefault="0016060F" w:rsidP="00DA38D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34-29B-2, 34-38-35.</w:t>
      </w:r>
    </w:p>
    <w:p w:rsidR="0016060F" w:rsidRDefault="0016060F" w:rsidP="00DA38D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34-29B-2, 34-38-24, 34-38-25.</w:t>
      </w:r>
    </w:p>
    <w:p w:rsidR="0016060F" w:rsidRDefault="0016060F" w:rsidP="00DA38D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6060F" w:rsidRDefault="0016060F" w:rsidP="00DA38D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Conformity with national standards, § 61:</w:t>
      </w:r>
      <w:smartTag w:uri="urn:schemas-microsoft-com:office:smarttags" w:element="time">
        <w:smartTagPr>
          <w:attr w:name="Minute" w:val="1"/>
          <w:attr w:name="Hour" w:val="15"/>
        </w:smartTagPr>
        <w:r>
          <w:rPr>
            <w:rFonts w:ascii="Times New Roman" w:hAnsi="Times New Roman"/>
            <w:sz w:val="24"/>
          </w:rPr>
          <w:t>15:01:01</w:t>
        </w:r>
      </w:smartTag>
      <w:r>
        <w:rPr>
          <w:rFonts w:ascii="Times New Roman" w:hAnsi="Times New Roman"/>
          <w:sz w:val="24"/>
        </w:rPr>
        <w:t>.</w:t>
      </w:r>
    </w:p>
    <w:p w:rsidR="0016060F" w:rsidRDefault="0016060F" w:rsidP="00DA38D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6060F" w:rsidSect="0016060F">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6060F"/>
    <w:rsid w:val="001759A3"/>
    <w:rsid w:val="001969D1"/>
    <w:rsid w:val="00213F8B"/>
    <w:rsid w:val="002331DF"/>
    <w:rsid w:val="002D6964"/>
    <w:rsid w:val="0030764C"/>
    <w:rsid w:val="00311D28"/>
    <w:rsid w:val="003361F8"/>
    <w:rsid w:val="003F3E33"/>
    <w:rsid w:val="004154D8"/>
    <w:rsid w:val="00457620"/>
    <w:rsid w:val="0047488A"/>
    <w:rsid w:val="005016CD"/>
    <w:rsid w:val="005B7DA4"/>
    <w:rsid w:val="005E1E9A"/>
    <w:rsid w:val="006136E5"/>
    <w:rsid w:val="00634D90"/>
    <w:rsid w:val="00667DF8"/>
    <w:rsid w:val="008B4366"/>
    <w:rsid w:val="008C1733"/>
    <w:rsid w:val="00912D30"/>
    <w:rsid w:val="00930C91"/>
    <w:rsid w:val="00A37C8E"/>
    <w:rsid w:val="00A9551B"/>
    <w:rsid w:val="00AA658A"/>
    <w:rsid w:val="00AC1B53"/>
    <w:rsid w:val="00B256C9"/>
    <w:rsid w:val="00B726C9"/>
    <w:rsid w:val="00BD2CC9"/>
    <w:rsid w:val="00BE37E3"/>
    <w:rsid w:val="00C33982"/>
    <w:rsid w:val="00C6577A"/>
    <w:rsid w:val="00C863A1"/>
    <w:rsid w:val="00CB7B64"/>
    <w:rsid w:val="00CE3E6F"/>
    <w:rsid w:val="00D509F9"/>
    <w:rsid w:val="00D82418"/>
    <w:rsid w:val="00D866F2"/>
    <w:rsid w:val="00DA38D8"/>
    <w:rsid w:val="00DB63DF"/>
    <w:rsid w:val="00E22C28"/>
    <w:rsid w:val="00E52ADD"/>
    <w:rsid w:val="00EA4675"/>
    <w:rsid w:val="00EB72CE"/>
    <w:rsid w:val="00F04922"/>
    <w:rsid w:val="00F13199"/>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A38D8"/>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101</Words>
  <Characters>580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2004-08-31T21:48:00Z</dcterms:created>
  <dcterms:modified xsi:type="dcterms:W3CDTF">2004-08-31T21:48:00Z</dcterms:modified>
</cp:coreProperties>
</file>