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17:61:01:06.  Information.</w:t>
      </w:r>
      <w:r>
        <w:rPr>
          <w:rFonts w:ascii="Times New Roman" w:hAnsi="Times New Roman"/>
          <w:sz w:val="24"/>
        </w:rPr>
        <w:t xml:space="preserve"> Persons under supervision shall provide complete information as required by parole services. False statements given by a person under supervision shall result in disciplinary action.</w:t>
      </w:r>
    </w:p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51, 5 SDR 53, effective </w:t>
      </w:r>
      <w:smartTag w:uri="urn:schemas-microsoft-com:office:smarttags" w:element="date">
        <w:smartTagPr>
          <w:attr w:name="Year" w:val="1979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1979</w:t>
        </w:r>
      </w:smartTag>
      <w:r>
        <w:rPr>
          <w:rFonts w:ascii="Times New Roman" w:hAnsi="Times New Roman"/>
          <w:sz w:val="24"/>
        </w:rPr>
        <w:t xml:space="preserve">; 12 SDR 213, effective </w:t>
      </w:r>
      <w:smartTag w:uri="urn:schemas-microsoft-com:office:smarttags" w:element="date">
        <w:smartTagPr>
          <w:attr w:name="Year" w:val="1986"/>
          <w:attr w:name="Day" w:val="14"/>
          <w:attr w:name="Month" w:val="7"/>
        </w:smartTagPr>
        <w:r>
          <w:rPr>
            <w:rFonts w:ascii="Times New Roman" w:hAnsi="Times New Roman"/>
            <w:sz w:val="24"/>
          </w:rPr>
          <w:t>July 14, 1986</w:t>
        </w:r>
      </w:smartTag>
      <w:r>
        <w:rPr>
          <w:rFonts w:ascii="Times New Roman" w:hAnsi="Times New Roman"/>
          <w:sz w:val="24"/>
        </w:rPr>
        <w:t xml:space="preserve">;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0"/>
          <w:attr w:name="Day" w:val="15"/>
          <w:attr w:name="Month" w:val="1"/>
        </w:smartTagPr>
        <w:r>
          <w:rPr>
            <w:rFonts w:ascii="Times New Roman" w:hAnsi="Times New Roman"/>
            <w:sz w:val="24"/>
          </w:rPr>
          <w:t>1-15-20</w:t>
        </w:r>
      </w:smartTag>
      <w:r>
        <w:rPr>
          <w:rFonts w:ascii="Times New Roman" w:hAnsi="Times New Roman"/>
          <w:sz w:val="24"/>
        </w:rPr>
        <w:t>.</w:t>
      </w:r>
    </w:p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24-15-14, 24-15-20(3), 24-15A-27.</w:t>
      </w:r>
    </w:p>
    <w:p w:rsidR="00740280" w:rsidRDefault="00740280" w:rsidP="00B11D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40280" w:rsidSect="007402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136E5"/>
    <w:rsid w:val="00667DF8"/>
    <w:rsid w:val="00740280"/>
    <w:rsid w:val="00930C91"/>
    <w:rsid w:val="00A37C8E"/>
    <w:rsid w:val="00B11D2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2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2004-06-04T19:23:00Z</dcterms:created>
  <dcterms:modified xsi:type="dcterms:W3CDTF">2004-06-04T19:23:00Z</dcterms:modified>
</cp:coreProperties>
</file>