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05" w:rsidRDefault="009A6F05" w:rsidP="00F67C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8"/>
          <w:attr w:name="Hour" w:val="20"/>
        </w:smartTagPr>
        <w:r>
          <w:rPr>
            <w:rFonts w:ascii="Times New Roman" w:hAnsi="Times New Roman"/>
            <w:b/>
            <w:sz w:val="24"/>
          </w:rPr>
          <w:t>20:48:02</w:t>
        </w:r>
      </w:smartTag>
      <w:r>
        <w:rPr>
          <w:rFonts w:ascii="Times New Roman" w:hAnsi="Times New Roman"/>
          <w:b/>
          <w:sz w:val="24"/>
        </w:rPr>
        <w:t>:02.  Filing and notice.</w:t>
      </w:r>
      <w:r>
        <w:rPr>
          <w:rFonts w:ascii="Times New Roman" w:hAnsi="Times New Roman"/>
          <w:sz w:val="24"/>
        </w:rPr>
        <w:t xml:space="preserve"> When permitted or required by this article, notice sh</w:t>
      </w:r>
      <w:smartTag w:uri="urn:schemas-microsoft-com:office:smarttags" w:element="PersonName">
        <w:r>
          <w:rPr>
            <w:rFonts w:ascii="Times New Roman" w:hAnsi="Times New Roman"/>
            <w:sz w:val="24"/>
          </w:rPr>
          <w:t>all</w:t>
        </w:r>
      </w:smartTag>
      <w:r>
        <w:rPr>
          <w:rFonts w:ascii="Times New Roman" w:hAnsi="Times New Roman"/>
          <w:sz w:val="24"/>
        </w:rPr>
        <w:t xml:space="preserve"> be filed with or given to the board, unless otherwise specific</w:t>
      </w:r>
      <w:smartTag w:uri="urn:schemas-microsoft-com:office:smarttags" w:element="PersonName">
        <w:r>
          <w:rPr>
            <w:rFonts w:ascii="Times New Roman" w:hAnsi="Times New Roman"/>
            <w:sz w:val="24"/>
          </w:rPr>
          <w:t>all</w:t>
        </w:r>
      </w:smartTag>
      <w:r>
        <w:rPr>
          <w:rFonts w:ascii="Times New Roman" w:hAnsi="Times New Roman"/>
          <w:sz w:val="24"/>
        </w:rPr>
        <w:t>y provided, in writing addressed to the South Dakota board of nursing and delivered in person or mailed to the board at its principal place of business. The date of filing or notice, unless otherwise specific</w:t>
      </w:r>
      <w:smartTag w:uri="urn:schemas-microsoft-com:office:smarttags" w:element="PersonName">
        <w:r>
          <w:rPr>
            <w:rFonts w:ascii="Times New Roman" w:hAnsi="Times New Roman"/>
            <w:sz w:val="24"/>
          </w:rPr>
          <w:t>all</w:t>
        </w:r>
      </w:smartTag>
      <w:r>
        <w:rPr>
          <w:rFonts w:ascii="Times New Roman" w:hAnsi="Times New Roman"/>
          <w:sz w:val="24"/>
        </w:rPr>
        <w:t>y provided in this article, is the date upon which the document is received at the principal place of business of the board.</w:t>
      </w:r>
    </w:p>
    <w:p w:rsidR="009A6F05" w:rsidRDefault="009A6F05" w:rsidP="00F67C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A6F05" w:rsidRDefault="009A6F05" w:rsidP="00F67C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3 SDR 35, effective </w:t>
      </w:r>
      <w:smartTag w:uri="urn:schemas-microsoft-com:office:smarttags" w:element="date">
        <w:smartTagPr>
          <w:attr w:name="Year" w:val="1976"/>
          <w:attr w:name="Day" w:val="11"/>
          <w:attr w:name="Month" w:val="11"/>
        </w:smartTagPr>
        <w:r>
          <w:rPr>
            <w:rFonts w:ascii="Times New Roman" w:hAnsi="Times New Roman"/>
            <w:sz w:val="24"/>
          </w:rPr>
          <w:t>November 11, 1976</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9A6F05" w:rsidRDefault="009A6F05" w:rsidP="00F67C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36-9-21.</w:t>
      </w:r>
    </w:p>
    <w:p w:rsidR="009A6F05" w:rsidRDefault="009A6F05" w:rsidP="00F67C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36-9-21.</w:t>
      </w:r>
    </w:p>
    <w:p w:rsidR="009A6F05" w:rsidRDefault="009A6F05" w:rsidP="00F67C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A6F05" w:rsidSect="009A6F0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5016CD"/>
    <w:rsid w:val="006136E5"/>
    <w:rsid w:val="00634D90"/>
    <w:rsid w:val="00667DF8"/>
    <w:rsid w:val="008B4366"/>
    <w:rsid w:val="008C1733"/>
    <w:rsid w:val="00912D30"/>
    <w:rsid w:val="00930C91"/>
    <w:rsid w:val="009A6F05"/>
    <w:rsid w:val="00A37C8E"/>
    <w:rsid w:val="00AA658A"/>
    <w:rsid w:val="00BD2CC9"/>
    <w:rsid w:val="00C6577A"/>
    <w:rsid w:val="00F04922"/>
    <w:rsid w:val="00F46A0C"/>
    <w:rsid w:val="00F67CD6"/>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D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101</Words>
  <Characters>576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2004-06-30T15:36:00Z</dcterms:created>
  <dcterms:modified xsi:type="dcterms:W3CDTF">2004-06-30T15:36:00Z</dcterms:modified>
</cp:coreProperties>
</file>